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A" w:rsidRPr="00B961C2" w:rsidRDefault="000807A9" w:rsidP="00B961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ОСЕНЬ. ДЕРЕВЬЯ ОСЕНЬЮ.</w:t>
      </w:r>
    </w:p>
    <w:p w:rsidR="000807A9" w:rsidRPr="00B961C2" w:rsidRDefault="000807A9" w:rsidP="000807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807A9" w:rsidRPr="00B961C2" w:rsidRDefault="000807A9" w:rsidP="00080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Знать это время года, уметь называть осенние месяцы.</w:t>
      </w:r>
    </w:p>
    <w:p w:rsidR="000807A9" w:rsidRPr="00B961C2" w:rsidRDefault="000807A9" w:rsidP="00080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B961C2">
        <w:rPr>
          <w:rFonts w:ascii="Times New Roman" w:hAnsi="Times New Roman"/>
          <w:sz w:val="32"/>
          <w:szCs w:val="32"/>
        </w:rPr>
        <w:t>Знать, уметь называть и показывать деревья: березу, осину, тополь, клен, рябину, ель.</w:t>
      </w:r>
      <w:proofErr w:type="gramEnd"/>
    </w:p>
    <w:p w:rsidR="000807A9" w:rsidRPr="00B961C2" w:rsidRDefault="000807A9" w:rsidP="00080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Уметь называть признаки осени.</w:t>
      </w:r>
    </w:p>
    <w:p w:rsidR="000807A9" w:rsidRPr="00B961C2" w:rsidRDefault="000807A9" w:rsidP="00080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Знать, уметь называть и показывать основные части дерева. Знать, что происходит с деревьями осенью.</w:t>
      </w:r>
    </w:p>
    <w:p w:rsidR="000807A9" w:rsidRPr="00B961C2" w:rsidRDefault="000807A9" w:rsidP="00080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Знать названия осенних природных явлений: листопад, моросит дождь, изморозь, заморозки.</w:t>
      </w:r>
    </w:p>
    <w:p w:rsidR="000807A9" w:rsidRPr="00B961C2" w:rsidRDefault="000807A9" w:rsidP="00080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Рассказать о труде людей осенью: собирают урожай, выкапывают картофель, готовятся к зиме.</w:t>
      </w:r>
    </w:p>
    <w:p w:rsidR="000807A9" w:rsidRPr="00B961C2" w:rsidRDefault="000807A9" w:rsidP="00080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Игра «Почему так говорят?» - объяснить значение словосочетаний: почернела земля, моросит дождь, гуляют серые тучи, пусто в лесу и на полях.</w:t>
      </w:r>
    </w:p>
    <w:p w:rsidR="000807A9" w:rsidRPr="00B961C2" w:rsidRDefault="000807A9" w:rsidP="00080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B961C2">
        <w:rPr>
          <w:rFonts w:ascii="Times New Roman" w:hAnsi="Times New Roman"/>
          <w:sz w:val="32"/>
          <w:szCs w:val="32"/>
        </w:rPr>
        <w:t>Игра</w:t>
      </w:r>
      <w:proofErr w:type="gramEnd"/>
      <w:r w:rsidRPr="00B961C2">
        <w:rPr>
          <w:rFonts w:ascii="Times New Roman" w:hAnsi="Times New Roman"/>
          <w:sz w:val="32"/>
          <w:szCs w:val="32"/>
        </w:rPr>
        <w:t xml:space="preserve"> «</w:t>
      </w:r>
      <w:r w:rsidR="00B961C2" w:rsidRPr="00B961C2">
        <w:rPr>
          <w:rFonts w:ascii="Times New Roman" w:hAnsi="Times New Roman"/>
          <w:sz w:val="32"/>
          <w:szCs w:val="32"/>
        </w:rPr>
        <w:t>Какой лист</w:t>
      </w:r>
      <w:r w:rsidRPr="00B961C2">
        <w:rPr>
          <w:rFonts w:ascii="Times New Roman" w:hAnsi="Times New Roman"/>
          <w:sz w:val="32"/>
          <w:szCs w:val="32"/>
        </w:rPr>
        <w:t>?» - лист берёзы – березовый, лист осины – осиновый, лист рябины – рябиновый.</w:t>
      </w:r>
    </w:p>
    <w:p w:rsidR="000807A9" w:rsidRPr="00B961C2" w:rsidRDefault="000807A9" w:rsidP="00080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Игра «Ответ – вопрос»</w:t>
      </w:r>
    </w:p>
    <w:p w:rsidR="000807A9" w:rsidRPr="00B961C2" w:rsidRDefault="000807A9" w:rsidP="00080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Какое сейчас время года? – Осень.</w:t>
      </w:r>
    </w:p>
    <w:p w:rsidR="000807A9" w:rsidRPr="00B961C2" w:rsidRDefault="000807A9" w:rsidP="00080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Какое небо осенью? – Серое, хмурое, низкое…</w:t>
      </w:r>
    </w:p>
    <w:p w:rsidR="000807A9" w:rsidRPr="00B961C2" w:rsidRDefault="00C03511" w:rsidP="00080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Какой ветер осенью? – Сильный, холодный…</w:t>
      </w:r>
    </w:p>
    <w:p w:rsidR="00C03511" w:rsidRPr="00B961C2" w:rsidRDefault="00C03511" w:rsidP="00080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Какой осенью дождь? – Частый, моросящий…</w:t>
      </w:r>
    </w:p>
    <w:p w:rsidR="00C03511" w:rsidRPr="00B961C2" w:rsidRDefault="00C03511" w:rsidP="00080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Какие листья на деревьях? – Желтые, красные, разноцветные…</w:t>
      </w:r>
    </w:p>
    <w:p w:rsidR="00C03511" w:rsidRPr="00B961C2" w:rsidRDefault="00C03511" w:rsidP="00080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Что делают птицы осенью? – Улетают на юг.</w:t>
      </w:r>
    </w:p>
    <w:p w:rsidR="00C03511" w:rsidRDefault="00C03511" w:rsidP="00C0351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961C2" w:rsidRPr="00B961C2" w:rsidRDefault="00B961C2" w:rsidP="00C0351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03511" w:rsidRPr="00B961C2" w:rsidRDefault="00C03511" w:rsidP="00C0351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961C2">
        <w:rPr>
          <w:rFonts w:ascii="Times New Roman" w:hAnsi="Times New Roman"/>
          <w:b/>
          <w:i/>
          <w:sz w:val="32"/>
          <w:szCs w:val="32"/>
        </w:rPr>
        <w:t>УЧИМ СТИХОТВОРЕНИЕ</w:t>
      </w:r>
    </w:p>
    <w:p w:rsidR="00C03511" w:rsidRPr="00B961C2" w:rsidRDefault="00C03511" w:rsidP="00C0351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Озорники</w:t>
      </w: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Закружился надо мной</w:t>
      </w: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Дождь из листьев озорной.</w:t>
      </w: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До чего же он хорош!</w:t>
      </w: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 xml:space="preserve">Где ещё такой найдёшь – </w:t>
      </w: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Без конца и без начала?</w:t>
      </w: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Танцевать под ним я стала.</w:t>
      </w: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 xml:space="preserve">Мы плясали, как друзья – </w:t>
      </w: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Дождь из листиков и я!</w:t>
      </w:r>
    </w:p>
    <w:p w:rsidR="00C03511" w:rsidRPr="00B961C2" w:rsidRDefault="00C03511" w:rsidP="00C03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3511" w:rsidRDefault="00C03511" w:rsidP="00C0351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961C2">
        <w:rPr>
          <w:rFonts w:ascii="Times New Roman" w:hAnsi="Times New Roman"/>
          <w:b/>
          <w:i/>
          <w:sz w:val="32"/>
          <w:szCs w:val="32"/>
        </w:rPr>
        <w:lastRenderedPageBreak/>
        <w:t>ПАЛЬЧИКОВАЯ ГИМНАСТИКА</w:t>
      </w:r>
    </w:p>
    <w:p w:rsidR="00B961C2" w:rsidRPr="00B961C2" w:rsidRDefault="00B961C2" w:rsidP="00C03511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Осень, осень,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(трём ладошки друг о друга)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Погляди!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(ладони на щеке)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Листья желтые кружатся,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(плавные движения ладонями)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Тихо на землю ложатся.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(ладонями гладим по коленям)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Солнце нас уже не греет,</w:t>
      </w:r>
    </w:p>
    <w:p w:rsidR="00C03511" w:rsidRPr="00B961C2" w:rsidRDefault="00B961C2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(сжимаем и разжимаем кулаки по очереди)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Ветер дует всё сильнее,</w:t>
      </w:r>
    </w:p>
    <w:p w:rsidR="00B961C2" w:rsidRPr="00B961C2" w:rsidRDefault="00B961C2" w:rsidP="00B961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(наклоняем руки в разные стороны)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К югу полетели птицы,</w:t>
      </w:r>
    </w:p>
    <w:p w:rsidR="00B961C2" w:rsidRPr="00B961C2" w:rsidRDefault="00B961C2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(«птицы» из скрещенных рук)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Дождик к нам в окно стучится.</w:t>
      </w:r>
    </w:p>
    <w:p w:rsidR="00B961C2" w:rsidRPr="00B961C2" w:rsidRDefault="00B961C2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(барабаним пальцами по ладони)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Шапки, куртки надеваем,</w:t>
      </w:r>
    </w:p>
    <w:p w:rsidR="00B961C2" w:rsidRPr="00B961C2" w:rsidRDefault="00B961C2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(имитируем надевание одежды)</w:t>
      </w:r>
    </w:p>
    <w:p w:rsidR="00C03511" w:rsidRPr="00B961C2" w:rsidRDefault="00C03511" w:rsidP="00B961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61C2">
        <w:rPr>
          <w:rFonts w:ascii="Times New Roman" w:hAnsi="Times New Roman"/>
          <w:sz w:val="32"/>
          <w:szCs w:val="32"/>
        </w:rPr>
        <w:t>И ботинки обуваем!</w:t>
      </w:r>
    </w:p>
    <w:p w:rsidR="00B961C2" w:rsidRPr="00B961C2" w:rsidRDefault="00B961C2" w:rsidP="00B961C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961C2">
        <w:rPr>
          <w:rFonts w:ascii="Times New Roman" w:hAnsi="Times New Roman"/>
          <w:i/>
          <w:sz w:val="32"/>
          <w:szCs w:val="32"/>
        </w:rPr>
        <w:t>(топаем ногами)</w:t>
      </w:r>
    </w:p>
    <w:p w:rsidR="00B961C2" w:rsidRPr="00B961C2" w:rsidRDefault="00B961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B961C2" w:rsidRPr="00B9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22B"/>
    <w:multiLevelType w:val="hybridMultilevel"/>
    <w:tmpl w:val="DBF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7CD6"/>
    <w:multiLevelType w:val="hybridMultilevel"/>
    <w:tmpl w:val="E77ADD4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1A"/>
    <w:rsid w:val="000807A9"/>
    <w:rsid w:val="00B961C2"/>
    <w:rsid w:val="00C03511"/>
    <w:rsid w:val="00F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2020-09-12T18:25:00Z</dcterms:created>
  <dcterms:modified xsi:type="dcterms:W3CDTF">2020-09-12T18:50:00Z</dcterms:modified>
</cp:coreProperties>
</file>